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2" w:rsidRDefault="007B31B2">
      <w:pPr>
        <w:pStyle w:val="Heading1"/>
        <w:spacing w:before="67"/>
        <w:rPr>
          <w:b w:val="0"/>
          <w:bCs w:val="0"/>
        </w:rPr>
      </w:pPr>
      <w:r>
        <w:rPr>
          <w:w w:val="105"/>
        </w:rPr>
        <w:t>Masonic Lodge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 w:rsidR="00B54747">
        <w:rPr>
          <w:w w:val="105"/>
        </w:rPr>
        <w:t xml:space="preserve">  </w:t>
      </w:r>
      <w:r w:rsidR="00CF247E">
        <w:rPr>
          <w:w w:val="105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 w:rsidR="00CA4548">
        <w:rPr>
          <w:w w:val="105"/>
        </w:rPr>
        <w:instrText xml:space="preserve"> FORMTEXT </w:instrText>
      </w:r>
      <w:r w:rsidR="00CF247E">
        <w:rPr>
          <w:w w:val="105"/>
        </w:rPr>
      </w:r>
      <w:r w:rsidR="00CF247E">
        <w:rPr>
          <w:w w:val="105"/>
        </w:rPr>
        <w:fldChar w:fldCharType="separate"/>
      </w:r>
      <w:r w:rsidR="00CA4548">
        <w:rPr>
          <w:noProof/>
          <w:w w:val="105"/>
        </w:rPr>
        <w:t> </w:t>
      </w:r>
      <w:r w:rsidR="00CA4548">
        <w:rPr>
          <w:noProof/>
          <w:w w:val="105"/>
        </w:rPr>
        <w:t> </w:t>
      </w:r>
      <w:r w:rsidR="00CA4548">
        <w:rPr>
          <w:noProof/>
          <w:w w:val="105"/>
        </w:rPr>
        <w:t> </w:t>
      </w:r>
      <w:r w:rsidR="00CA4548">
        <w:rPr>
          <w:noProof/>
          <w:w w:val="105"/>
        </w:rPr>
        <w:t> </w:t>
      </w:r>
      <w:r w:rsidR="00CF247E">
        <w:rPr>
          <w:w w:val="105"/>
        </w:rPr>
        <w:fldChar w:fldCharType="end"/>
      </w:r>
      <w:bookmarkEnd w:id="0"/>
    </w:p>
    <w:p w:rsidR="001E3632" w:rsidRDefault="007B31B2">
      <w:pPr>
        <w:spacing w:before="10"/>
        <w:ind w:left="227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Receipts</w:t>
      </w:r>
      <w:r>
        <w:rPr>
          <w:rFonts w:ascii="Times New Roman" w:eastAsia="Times New Roman" w:hAnsi="Times New Roman" w:cs="Times New Roman"/>
          <w:b/>
          <w:bCs/>
          <w:spacing w:val="2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Payments</w:t>
      </w:r>
      <w:r>
        <w:rPr>
          <w:rFonts w:ascii="Times New Roman" w:eastAsia="Times New Roman" w:hAnsi="Times New Roman" w:cs="Times New Roman"/>
          <w:b/>
          <w:bCs/>
          <w:spacing w:val="2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account</w:t>
      </w:r>
      <w:r>
        <w:rPr>
          <w:rFonts w:ascii="Times New Roman" w:eastAsia="Times New Roman" w:hAnsi="Times New Roman" w:cs="Times New Roman"/>
          <w:b/>
          <w:bCs/>
          <w:spacing w:val="1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for</w:t>
      </w:r>
      <w:r>
        <w:rPr>
          <w:rFonts w:ascii="Times New Roman" w:eastAsia="Times New Roman" w:hAnsi="Times New Roman" w:cs="Times New Roman"/>
          <w:b/>
          <w:bCs/>
          <w:spacing w:val="-1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ended</w:t>
      </w:r>
      <w:r>
        <w:rPr>
          <w:rFonts w:ascii="Times New Roman" w:eastAsia="Times New Roman" w:hAnsi="Times New Roman" w:cs="Times New Roman"/>
          <w:b/>
          <w:bCs/>
          <w:spacing w:val="1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31st</w:t>
      </w: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December</w:t>
      </w:r>
      <w:r>
        <w:rPr>
          <w:rFonts w:ascii="Times New Roman" w:eastAsia="Times New Roman" w:hAnsi="Times New Roman" w:cs="Times New Roman"/>
          <w:b/>
          <w:bCs/>
          <w:spacing w:val="1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20</w:t>
      </w:r>
      <w:r w:rsidR="00CF247E">
        <w:rPr>
          <w:rFonts w:ascii="Times New Roman" w:eastAsia="Times New Roman" w:hAnsi="Times New Roman" w:cs="Times New Roman"/>
          <w:b/>
          <w:bCs/>
          <w:sz w:val="33"/>
          <w:szCs w:val="33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CA4548">
        <w:rPr>
          <w:rFonts w:ascii="Times New Roman" w:eastAsia="Times New Roman" w:hAnsi="Times New Roman" w:cs="Times New Roman"/>
          <w:b/>
          <w:bCs/>
          <w:sz w:val="33"/>
          <w:szCs w:val="33"/>
        </w:rPr>
        <w:instrText xml:space="preserve"> FORMTEXT </w:instrText>
      </w:r>
      <w:r w:rsidR="00CF247E">
        <w:rPr>
          <w:rFonts w:ascii="Times New Roman" w:eastAsia="Times New Roman" w:hAnsi="Times New Roman" w:cs="Times New Roman"/>
          <w:b/>
          <w:bCs/>
          <w:sz w:val="33"/>
          <w:szCs w:val="33"/>
        </w:rPr>
      </w:r>
      <w:r w:rsidR="00CF247E">
        <w:rPr>
          <w:rFonts w:ascii="Times New Roman" w:eastAsia="Times New Roman" w:hAnsi="Times New Roman" w:cs="Times New Roman"/>
          <w:b/>
          <w:bCs/>
          <w:sz w:val="33"/>
          <w:szCs w:val="33"/>
        </w:rPr>
        <w:fldChar w:fldCharType="separate"/>
      </w:r>
      <w:r w:rsidR="00CA4548">
        <w:rPr>
          <w:rFonts w:ascii="Times New Roman" w:eastAsia="Times New Roman" w:hAnsi="Times New Roman" w:cs="Times New Roman"/>
          <w:b/>
          <w:bCs/>
          <w:noProof/>
          <w:sz w:val="33"/>
          <w:szCs w:val="33"/>
        </w:rPr>
        <w:t> </w:t>
      </w:r>
      <w:r w:rsidR="00CA4548">
        <w:rPr>
          <w:rFonts w:ascii="Times New Roman" w:eastAsia="Times New Roman" w:hAnsi="Times New Roman" w:cs="Times New Roman"/>
          <w:b/>
          <w:bCs/>
          <w:noProof/>
          <w:sz w:val="33"/>
          <w:szCs w:val="33"/>
        </w:rPr>
        <w:t> </w:t>
      </w:r>
      <w:r w:rsidR="00CF247E">
        <w:rPr>
          <w:rFonts w:ascii="Times New Roman" w:eastAsia="Times New Roman" w:hAnsi="Times New Roman" w:cs="Times New Roman"/>
          <w:b/>
          <w:bCs/>
          <w:sz w:val="33"/>
          <w:szCs w:val="33"/>
        </w:rPr>
        <w:fldChar w:fldCharType="end"/>
      </w:r>
      <w:bookmarkEnd w:id="1"/>
    </w:p>
    <w:p w:rsidR="001E3632" w:rsidRDefault="001E3632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3293"/>
        <w:gridCol w:w="271"/>
        <w:gridCol w:w="298"/>
        <w:gridCol w:w="230"/>
        <w:gridCol w:w="560"/>
        <w:gridCol w:w="466"/>
        <w:gridCol w:w="2568"/>
        <w:gridCol w:w="715"/>
        <w:gridCol w:w="142"/>
        <w:gridCol w:w="614"/>
        <w:gridCol w:w="507"/>
        <w:gridCol w:w="598"/>
      </w:tblGrid>
      <w:tr w:rsidR="001E3632" w:rsidTr="007B31B2">
        <w:trPr>
          <w:trHeight w:hRule="exact" w:val="240"/>
        </w:trPr>
        <w:tc>
          <w:tcPr>
            <w:tcW w:w="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Default="007B31B2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RECEIPTS</w:t>
            </w:r>
          </w:p>
        </w:tc>
        <w:tc>
          <w:tcPr>
            <w:tcW w:w="5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10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PAYMENTS</w:t>
            </w:r>
          </w:p>
        </w:tc>
      </w:tr>
      <w:tr w:rsidR="001E3632" w:rsidTr="002F5DFE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Default="007B31B2">
            <w:pPr>
              <w:pStyle w:val="TableParagraph"/>
              <w:spacing w:before="14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note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DUES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632" w:rsidRDefault="007B31B2" w:rsidP="008534E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£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632" w:rsidRDefault="007B31B2" w:rsidP="008534EF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£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1E3632" w:rsidRDefault="007B31B2" w:rsidP="002F5DF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632" w:rsidRDefault="007B31B2" w:rsidP="008534EF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£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2F5DFE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E3632" w:rsidRDefault="007B31B2" w:rsidP="002F5DFE">
            <w:pPr>
              <w:pStyle w:val="TableParagraph"/>
              <w:spacing w:before="14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note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rate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Lodge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A/C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0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E3632" w:rsidRPr="008534EF" w:rsidRDefault="008534EF" w:rsidP="008534EF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B31B2"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Retired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rat</w:t>
            </w:r>
            <w:r w:rsidR="00C57629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Provincial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Lodge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A/C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I2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Country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rate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Inspection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Committee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13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I3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Arrears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years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HALL  EXPENSES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Paid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advance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1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Rent/Rates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5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J1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FEES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£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1E3632"/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Electricity/oil/gas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J2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B</w:t>
            </w:r>
            <w:r w:rsidR="008534EF"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Initiation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2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Insurance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J3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Affiliation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2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2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2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J4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2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Rejoining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2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2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2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RECEIPTS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1E3632"/>
        </w:tc>
        <w:tc>
          <w:tcPr>
            <w:tcW w:w="4546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10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EXPENSES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C</w:t>
            </w:r>
            <w:r w:rsidR="008534EF"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Bank/Building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Society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Interest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2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2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Printing/Stationery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Kl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Bequests/Dividends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2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3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Postage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4"/>
              <w:ind w:lef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Arial" w:hAnsi="Times New Roman" w:cs="Times New Roman"/>
                <w:w w:val="110"/>
                <w:sz w:val="20"/>
                <w:szCs w:val="20"/>
              </w:rPr>
              <w:t>K2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10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Rent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Received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3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3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Treasurer/Secretary</w:t>
            </w:r>
            <w:r w:rsidR="008534E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Expenses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K3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Jewels/Regalia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3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3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Charges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K4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12" w:line="218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Presentations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xt3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3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Jewels/Regalia/Presentations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K5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C6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Fund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3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240751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Fines</w:t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K6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7B31B2">
            <w:pPr>
              <w:pStyle w:val="TableParagraph"/>
              <w:spacing w:before="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C7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CA4548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9" w:name="Text39"/>
            <w:r w:rsidR="00CA4548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4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4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240751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</w:t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K7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4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4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4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5" w:name="Text4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4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4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4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4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5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1" w:name="Text5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5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5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 w:rsidTr="008534EF">
        <w:trPr>
          <w:trHeight w:hRule="exact" w:val="240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8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AL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4" w:name="Text5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5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OPERATING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TOTAL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 w:rsidTr="008534EF">
        <w:trPr>
          <w:trHeight w:hRule="exact" w:val="240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8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DINNER/FESTIVE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BOARDS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 w:rsidP="00860DEB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1E3632" w:rsidP="00860DEB">
            <w:pPr>
              <w:jc w:val="center"/>
            </w:pPr>
          </w:p>
        </w:tc>
        <w:tc>
          <w:tcPr>
            <w:tcW w:w="5143" w:type="dxa"/>
            <w:gridSpan w:val="6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DINNER/FESTIVE BOARDS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="008534E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Installation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Dinner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6" w:name="Text5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5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Dinner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 w:rsidP="008534EF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 w:rsidRPr="008534EF">
              <w:rPr>
                <w:rFonts w:ascii="Times New Roman" w:eastAsia="Times New Roman" w:hAnsi="Times New Roman" w:cs="Times New Roman"/>
                <w:sz w:val="19"/>
                <w:szCs w:val="19"/>
              </w:rPr>
              <w:t>L1</w:t>
            </w: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Festive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Boards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8" w:name="Text5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5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Festive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Boards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L2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0" w:name="Text6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6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240751">
            <w:pPr>
              <w:pStyle w:val="TableParagraph"/>
              <w:spacing w:before="2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Other</w:t>
            </w:r>
            <w:r w:rsidR="00240751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 xml:space="preserve"> </w:t>
            </w:r>
            <w:r w:rsidR="00CF247E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w w:val="105"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w w:val="105"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w w:val="105"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w w:val="105"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w w:val="105"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L3</w:t>
            </w: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CHARITY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SUBSCRIPTIONS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 w:rsidP="00860DEB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1E3632" w:rsidP="00860DEB">
            <w:pPr>
              <w:jc w:val="center"/>
            </w:pPr>
          </w:p>
        </w:tc>
        <w:tc>
          <w:tcPr>
            <w:tcW w:w="5143" w:type="dxa"/>
            <w:gridSpan w:val="6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10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CHARITY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DONATIONS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E</w:t>
            </w:r>
            <w:r w:rsid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Personal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2" w:name="Text6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6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Victoria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Jubilee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 w:rsidP="008534EF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E2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Festive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Boards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4" w:name="Text6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6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Welfare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Fund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M2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Lodge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Widows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Brethren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6" w:name="Text6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6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Charity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Committee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M3</w:t>
            </w: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CA4548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Other</w:t>
            </w:r>
            <w:r w:rsidR="00B547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68" w:name="Text68"/>
            <w:r w:rsidR="00CA4548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9" w:name="Text6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7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BMCF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M4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1" w:name="Text7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2" w:name="Text7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7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Lodge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Widows/Brethren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M5</w:t>
            </w:r>
          </w:p>
        </w:tc>
      </w:tr>
      <w:tr w:rsidR="001E3632" w:rsidTr="008534EF">
        <w:trPr>
          <w:trHeight w:hRule="exact" w:val="2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4" w:name="Text7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5" w:name="Text7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7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240751">
            <w:pPr>
              <w:pStyle w:val="TableParagraph"/>
              <w:spacing w:before="2"/>
              <w:ind w:left="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Masonic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Charities</w:t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M6</w:t>
            </w: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7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7" w:name="Text7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8" w:name="Text7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7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0" w:name="Text8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1" w:name="Text8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8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3" w:name="Text8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4" w:name="Text8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F</w:t>
            </w:r>
            <w:r w:rsid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1</w:t>
            </w:r>
          </w:p>
          <w:p w:rsidR="008534EF" w:rsidRPr="008534EF" w:rsidRDefault="008534EF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CA4548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Opening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Balance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</w:t>
            </w:r>
            <w:r w:rsidR="00B54747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01/20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86"/>
            <w:r w:rsidR="00CA4548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86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Text8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8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Closing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Balance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31/12/20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N</w:t>
            </w:r>
            <w:r w:rsid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1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CA4548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A/Cs (bld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etc)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01/01/20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89"/>
            <w:r w:rsidR="00CA4548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89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0" w:name="Text9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9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Closing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Deposit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 w:rsidR="008534EF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A/C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31/12/20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CA4548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01/01/20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2"/>
            <w:r w:rsidR="00CA4548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92"/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3" w:name="Text9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9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31/12/20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N3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CA4548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Cheques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presented</w:t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5"/>
            <w:r w:rsidR="00CA4548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A454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CF247E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  <w:bookmarkEnd w:id="95"/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6" w:name="Text96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97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CF247E" w:rsidP="008534E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12" w:line="218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GRAND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TOTAL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8" w:name="Text98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99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GRAND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4747">
              <w:instrText xml:space="preserve"> FORMTEXT </w:instrText>
            </w:r>
            <w:r>
              <w:fldChar w:fldCharType="separate"/>
            </w:r>
            <w:r w:rsidR="00B54747">
              <w:rPr>
                <w:noProof/>
              </w:rPr>
              <w:t> </w:t>
            </w:r>
            <w:r w:rsidR="00B547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N4</w:t>
            </w:r>
          </w:p>
        </w:tc>
      </w:tr>
      <w:tr w:rsidR="001E3632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E3632" w:rsidRDefault="001E3632"/>
        </w:tc>
        <w:tc>
          <w:tcPr>
            <w:tcW w:w="328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 w:rsidP="00860DEB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 w:rsidP="00860DEB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2">
        <w:trPr>
          <w:trHeight w:hRule="exact" w:val="3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line="183" w:lineRule="exact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prepared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books,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receipts,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vouchers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</w:p>
          <w:p w:rsidR="001E3632" w:rsidRDefault="007B31B2">
            <w:pPr>
              <w:pStyle w:val="TableParagraph"/>
              <w:spacing w:line="187" w:lineRule="exact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possession</w:t>
            </w:r>
          </w:p>
        </w:tc>
        <w:tc>
          <w:tcPr>
            <w:tcW w:w="51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line="178" w:lineRule="exact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examined</w:t>
            </w:r>
            <w:r>
              <w:rPr>
                <w:rFonts w:ascii="Times New Roman" w:eastAsia="Times New Roman" w:hAnsi="Times New Roman" w:cs="Times New Roman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Receipts</w:t>
            </w:r>
            <w:r>
              <w:rPr>
                <w:rFonts w:ascii="Times New Roman" w:eastAsia="Times New Roman" w:hAnsi="Times New Roman" w:cs="Times New Roman"/>
                <w:spacing w:val="2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Payments</w:t>
            </w:r>
            <w:r>
              <w:rPr>
                <w:rFonts w:ascii="Times New Roman" w:eastAsia="Times New Roman" w:hAnsi="Times New Roman" w:cs="Times New Roman"/>
                <w:spacing w:val="2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etc</w:t>
            </w:r>
          </w:p>
          <w:p w:rsidR="001E3632" w:rsidRDefault="007B31B2" w:rsidP="008534EF">
            <w:pPr>
              <w:pStyle w:val="TableParagraph"/>
              <w:spacing w:before="5" w:line="182" w:lineRule="exact"/>
              <w:ind w:left="110" w:right="222" w:hanging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together</w:t>
            </w:r>
            <w:r>
              <w:rPr>
                <w:rFonts w:ascii="Times New Roman" w:eastAsia="Times New Roman" w:hAnsi="Times New Roman" w:cs="Times New Roman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records</w:t>
            </w:r>
            <w:r>
              <w:rPr>
                <w:rFonts w:ascii="Times New Roman" w:eastAsia="Times New Roman" w:hAnsi="Times New Roman" w:cs="Times New Roman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documents</w:t>
            </w:r>
            <w:r>
              <w:rPr>
                <w:rFonts w:ascii="Times New Roman" w:eastAsia="Times New Roman" w:hAnsi="Times New Roman" w:cs="Times New Roman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2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1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been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compiled</w:t>
            </w:r>
            <w:r>
              <w:rPr>
                <w:rFonts w:ascii="Times New Roman" w:eastAsia="Times New Roman" w:hAnsi="Times New Roman" w:cs="Times New Roman"/>
                <w:spacing w:val="27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deposit</w:t>
            </w:r>
            <w:r>
              <w:rPr>
                <w:rFonts w:ascii="Times New Roman" w:eastAsia="Times New Roman" w:hAnsi="Times New Roman" w:cs="Times New Roman"/>
                <w:spacing w:val="20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balances</w:t>
            </w:r>
            <w:r>
              <w:rPr>
                <w:rFonts w:ascii="Times New Roman" w:eastAsia="Times New Roman" w:hAnsi="Times New Roman" w:cs="Times New Roman"/>
                <w:spacing w:val="3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2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above</w:t>
            </w:r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2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 xml:space="preserve">statements </w:t>
            </w:r>
            <w:r>
              <w:rPr>
                <w:rFonts w:ascii="Arial" w:eastAsia="Arial" w:hAnsi="Arial" w:cs="Arial"/>
                <w:i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22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us</w:t>
            </w:r>
          </w:p>
        </w:tc>
      </w:tr>
      <w:tr w:rsidR="001E3632">
        <w:trPr>
          <w:trHeight w:hRule="exact" w:val="3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3632" w:rsidRPr="008534EF" w:rsidRDefault="007B31B2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="008534EF" w:rsidRPr="008534EF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3632" w:rsidRDefault="007B31B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Treasurer</w:t>
            </w:r>
          </w:p>
        </w:tc>
        <w:tc>
          <w:tcPr>
            <w:tcW w:w="51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Date</w:t>
            </w:r>
          </w:p>
        </w:tc>
        <w:tc>
          <w:tcPr>
            <w:tcW w:w="5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</w:tr>
      <w:tr w:rsidR="001E3632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Auditor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1E3632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12" w:line="218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MEMBERSHIP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ANALYSIS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Auditor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7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G1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Members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0" w:name="Text100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Date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Retired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Members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1" w:name="Text101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Country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Members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2" w:name="Text102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ARREARS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DUES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1E3632">
            <w:pPr>
              <w:rPr>
                <w:sz w:val="20"/>
                <w:szCs w:val="20"/>
              </w:rPr>
            </w:pPr>
          </w:p>
        </w:tc>
      </w:tr>
      <w:tr w:rsidR="001E3632" w:rsidTr="008534EF">
        <w:trPr>
          <w:trHeight w:hRule="exact" w:val="2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G4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Emeritus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Members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3" w:name="Text103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 w:rsidP="008534EF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34EF">
              <w:rPr>
                <w:rFonts w:ascii="Times New Roman" w:eastAsia="Times New Roman" w:hAnsi="Times New Roman" w:cs="Times New Roman"/>
                <w:sz w:val="19"/>
                <w:szCs w:val="19"/>
              </w:rPr>
              <w:t>1 Year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Pr="008534EF" w:rsidRDefault="007B31B2" w:rsidP="008534EF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01</w:t>
            </w:r>
          </w:p>
        </w:tc>
      </w:tr>
      <w:tr w:rsidR="001E3632" w:rsidTr="008534EF">
        <w:trPr>
          <w:trHeight w:hRule="exact" w:val="2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G5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Members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4" w:name="Text104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Pr="008534EF" w:rsidRDefault="007B31B2" w:rsidP="008534EF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02</w:t>
            </w:r>
          </w:p>
        </w:tc>
      </w:tr>
      <w:tr w:rsidR="001E3632" w:rsidTr="008534EF">
        <w:trPr>
          <w:trHeight w:hRule="exact"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Pr="008534EF" w:rsidRDefault="007B31B2">
            <w:pPr>
              <w:pStyle w:val="TableParagraph"/>
              <w:spacing w:before="10"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sz w:val="20"/>
                <w:szCs w:val="20"/>
              </w:rPr>
              <w:t>G6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Default="007B31B2" w:rsidP="008534EF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Honorary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Members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5" w:name="Text105"/>
            <w:r w:rsidR="00CA4548">
              <w:instrText xml:space="preserve"> FORMTEXT </w:instrText>
            </w:r>
            <w:r>
              <w:fldChar w:fldCharType="separate"/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 w:rsidR="00CA4548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7B31B2">
            <w:pPr>
              <w:pStyle w:val="TableParagraph"/>
              <w:spacing w:before="7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over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Pr="008534EF" w:rsidRDefault="007B31B2" w:rsidP="008534EF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03</w:t>
            </w:r>
          </w:p>
        </w:tc>
      </w:tr>
      <w:tr w:rsidR="001E3632" w:rsidTr="008534EF">
        <w:trPr>
          <w:trHeight w:hRule="exact" w:val="281"/>
        </w:trPr>
        <w:tc>
          <w:tcPr>
            <w:tcW w:w="5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1E3632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Pr="008534EF" w:rsidRDefault="007B31B2" w:rsidP="008534EF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534EF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19"/>
              </w:rPr>
              <w:t>Total</w:t>
            </w:r>
            <w:r w:rsidRPr="008534EF">
              <w:rPr>
                <w:rFonts w:ascii="Times New Roman" w:eastAsia="Times New Roman" w:hAnsi="Times New Roman" w:cs="Times New Roman"/>
                <w:b/>
                <w:spacing w:val="-22"/>
                <w:w w:val="105"/>
                <w:sz w:val="19"/>
                <w:szCs w:val="19"/>
              </w:rPr>
              <w:t xml:space="preserve"> </w:t>
            </w:r>
            <w:r w:rsidRPr="008534EF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19"/>
              </w:rPr>
              <w:t>Arrears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0751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 w:rsidR="0024075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2" w:rsidRDefault="00CF247E" w:rsidP="00860DE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0751">
              <w:instrText xml:space="preserve"> FORMTEXT </w:instrText>
            </w:r>
            <w:r>
              <w:fldChar w:fldCharType="separate"/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 w:rsidR="002407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32" w:rsidRPr="008534EF" w:rsidRDefault="007B31B2" w:rsidP="008534EF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4E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04</w:t>
            </w:r>
          </w:p>
        </w:tc>
      </w:tr>
    </w:tbl>
    <w:p w:rsidR="001E3632" w:rsidRDefault="001E3632">
      <w:pPr>
        <w:spacing w:before="2" w:line="220" w:lineRule="exact"/>
      </w:pPr>
    </w:p>
    <w:p w:rsidR="001E3632" w:rsidRDefault="007B31B2">
      <w:pPr>
        <w:pStyle w:val="BodyText"/>
        <w:spacing w:before="75" w:line="258" w:lineRule="auto"/>
        <w:ind w:right="5388"/>
      </w:pPr>
      <w:r>
        <w:t>After</w:t>
      </w:r>
      <w:r>
        <w:rPr>
          <w:spacing w:val="25"/>
        </w:rPr>
        <w:t xml:space="preserve"> </w:t>
      </w:r>
      <w:r>
        <w:t>completion</w:t>
      </w:r>
      <w:r>
        <w:rPr>
          <w:spacing w:val="2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sent</w:t>
      </w:r>
      <w:r>
        <w:rPr>
          <w:spacing w:val="7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31st</w:t>
      </w:r>
      <w:r>
        <w:rPr>
          <w:spacing w:val="17"/>
        </w:rPr>
        <w:t xml:space="preserve"> </w:t>
      </w:r>
      <w:r>
        <w:t>March</w:t>
      </w:r>
      <w:r>
        <w:rPr>
          <w:spacing w:val="19"/>
        </w:rPr>
        <w:t xml:space="preserve"> </w:t>
      </w:r>
      <w:r>
        <w:t>to:­</w:t>
      </w:r>
      <w:r>
        <w:rPr>
          <w:w w:val="105"/>
        </w:rPr>
        <w:t xml:space="preserve"> </w:t>
      </w:r>
      <w:r>
        <w:t>Provincial</w:t>
      </w:r>
      <w:r>
        <w:rPr>
          <w:spacing w:val="41"/>
        </w:rPr>
        <w:t xml:space="preserve"> </w:t>
      </w:r>
      <w:r>
        <w:t>Grand</w:t>
      </w:r>
      <w:r>
        <w:rPr>
          <w:spacing w:val="32"/>
        </w:rPr>
        <w:t xml:space="preserve"> </w:t>
      </w:r>
      <w:r>
        <w:t xml:space="preserve">Secretary, </w:t>
      </w:r>
      <w:r>
        <w:rPr>
          <w:spacing w:val="6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 xml:space="preserve">Rosemary </w:t>
      </w:r>
      <w:r>
        <w:rPr>
          <w:spacing w:val="2"/>
        </w:rPr>
        <w:t xml:space="preserve"> </w:t>
      </w:r>
      <w:r>
        <w:t>Street,</w:t>
      </w:r>
      <w:r>
        <w:rPr>
          <w:spacing w:val="19"/>
        </w:rPr>
        <w:t xml:space="preserve"> </w:t>
      </w:r>
      <w:r>
        <w:t>Belfast</w:t>
      </w:r>
      <w:r>
        <w:rPr>
          <w:spacing w:val="36"/>
        </w:rPr>
        <w:t xml:space="preserve"> </w:t>
      </w:r>
      <w:r>
        <w:t xml:space="preserve">BTl </w:t>
      </w:r>
      <w:r>
        <w:rPr>
          <w:spacing w:val="30"/>
        </w:rPr>
        <w:t xml:space="preserve"> </w:t>
      </w:r>
      <w:r>
        <w:t>lQA</w:t>
      </w:r>
    </w:p>
    <w:p w:rsidR="001E3632" w:rsidRDefault="007B31B2">
      <w:pPr>
        <w:pStyle w:val="BodyText"/>
        <w:tabs>
          <w:tab w:val="left" w:pos="3995"/>
          <w:tab w:val="left" w:pos="9582"/>
        </w:tabs>
        <w:spacing w:line="214" w:lineRule="exact"/>
      </w:pPr>
      <w:r>
        <w:t>A</w:t>
      </w:r>
      <w:r>
        <w:rPr>
          <w:spacing w:val="17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PGL</w:t>
      </w:r>
      <w:r>
        <w:rPr>
          <w:spacing w:val="17"/>
        </w:rPr>
        <w:t xml:space="preserve"> </w:t>
      </w:r>
      <w:r>
        <w:t>Inspector</w:t>
      </w:r>
      <w:r>
        <w:tab/>
        <w:t>PGL</w:t>
      </w:r>
      <w:r>
        <w:rPr>
          <w:spacing w:val="15"/>
        </w:rPr>
        <w:t xml:space="preserve"> </w:t>
      </w:r>
      <w:r>
        <w:t>Bye</w:t>
      </w:r>
      <w:r>
        <w:rPr>
          <w:spacing w:val="14"/>
        </w:rPr>
        <w:t xml:space="preserve"> </w:t>
      </w:r>
      <w:r>
        <w:t>Law</w:t>
      </w:r>
      <w:r>
        <w:rPr>
          <w:spacing w:val="14"/>
        </w:rPr>
        <w:t xml:space="preserve"> </w:t>
      </w:r>
      <w:r w:rsidR="002F5DFE">
        <w:rPr>
          <w:spacing w:val="14"/>
        </w:rPr>
        <w:t>60</w:t>
      </w:r>
      <w:r>
        <w:tab/>
        <w:t>R&amp;P201</w:t>
      </w:r>
      <w:r w:rsidR="002F5DFE">
        <w:t>5</w:t>
      </w:r>
    </w:p>
    <w:sectPr w:rsidR="001E3632" w:rsidSect="001E3632">
      <w:type w:val="continuous"/>
      <w:pgSz w:w="11904" w:h="16840"/>
      <w:pgMar w:top="240" w:right="3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uhMB6AMoMzOUWvxZB2wnk34uDWA=" w:salt="yF40tpTUbnXOPYjpRqINLA=="/>
  <w:defaultTabStop w:val="720"/>
  <w:drawingGridHorizontalSpacing w:val="110"/>
  <w:displayHorizontalDrawingGridEvery w:val="2"/>
  <w:characterSpacingControl w:val="doNotCompress"/>
  <w:compat>
    <w:ulTrailSpace/>
  </w:compat>
  <w:rsids>
    <w:rsidRoot w:val="001E3632"/>
    <w:rsid w:val="001E3632"/>
    <w:rsid w:val="00240751"/>
    <w:rsid w:val="002D17DF"/>
    <w:rsid w:val="002F5DFE"/>
    <w:rsid w:val="0032635E"/>
    <w:rsid w:val="006420AB"/>
    <w:rsid w:val="006A68B8"/>
    <w:rsid w:val="007B31B2"/>
    <w:rsid w:val="008534EF"/>
    <w:rsid w:val="00860DEB"/>
    <w:rsid w:val="008E3AD9"/>
    <w:rsid w:val="00901771"/>
    <w:rsid w:val="00902D25"/>
    <w:rsid w:val="00941420"/>
    <w:rsid w:val="009F0B84"/>
    <w:rsid w:val="00A84499"/>
    <w:rsid w:val="00B336AC"/>
    <w:rsid w:val="00B54747"/>
    <w:rsid w:val="00C57629"/>
    <w:rsid w:val="00CA4548"/>
    <w:rsid w:val="00CF247E"/>
    <w:rsid w:val="00DE6C32"/>
    <w:rsid w:val="00E46A0F"/>
    <w:rsid w:val="00E84960"/>
    <w:rsid w:val="00E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632"/>
  </w:style>
  <w:style w:type="paragraph" w:styleId="Heading1">
    <w:name w:val="heading 1"/>
    <w:basedOn w:val="Normal"/>
    <w:uiPriority w:val="1"/>
    <w:qFormat/>
    <w:rsid w:val="001E3632"/>
    <w:pPr>
      <w:spacing w:before="10"/>
      <w:ind w:left="227"/>
      <w:outlineLvl w:val="0"/>
    </w:pPr>
    <w:rPr>
      <w:rFonts w:ascii="Times New Roman" w:eastAsia="Times New Roman" w:hAnsi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3632"/>
    <w:pPr>
      <w:ind w:left="20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1E3632"/>
  </w:style>
  <w:style w:type="paragraph" w:customStyle="1" w:styleId="TableParagraph">
    <w:name w:val="Table Paragraph"/>
    <w:basedOn w:val="Normal"/>
    <w:uiPriority w:val="1"/>
    <w:qFormat/>
    <w:rsid w:val="001E3632"/>
  </w:style>
  <w:style w:type="character" w:styleId="PlaceholderText">
    <w:name w:val="Placeholder Text"/>
    <w:basedOn w:val="DefaultParagraphFont"/>
    <w:uiPriority w:val="99"/>
    <w:semiHidden/>
    <w:rsid w:val="00B54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Rosemary Fuller</dc:creator>
  <cp:lastModifiedBy>Rosemary Fuller</cp:lastModifiedBy>
  <cp:revision>2</cp:revision>
  <cp:lastPrinted>2015-09-16T11:28:00Z</cp:lastPrinted>
  <dcterms:created xsi:type="dcterms:W3CDTF">2015-09-16T13:20:00Z</dcterms:created>
  <dcterms:modified xsi:type="dcterms:W3CDTF">2015-09-16T13:20:00Z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2015-09-04T00:00:00Z</vt:filetime>
  </property>
</Properties>
</file>